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596BC3" w14:paraId="1BFB232D" w14:textId="77777777" w:rsidTr="00596BC3">
        <w:tc>
          <w:tcPr>
            <w:tcW w:w="10643" w:type="dxa"/>
            <w:tcFitText/>
            <w:vAlign w:val="center"/>
          </w:tcPr>
          <w:p w14:paraId="291C146E" w14:textId="77777777" w:rsidR="00596BC3" w:rsidRPr="00155051" w:rsidRDefault="00596BC3" w:rsidP="00FD3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51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155051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155051" w:rsidRDefault="00596BC3" w:rsidP="006C4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155051">
              <w:rPr>
                <w:rFonts w:ascii="Times New Roman" w:eastAsia="Times New Roman" w:hAnsi="Times New Roman" w:cs="Times New Roman"/>
                <w:caps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D525E5E" w14:textId="77777777" w:rsidR="00596BC3" w:rsidRPr="00596BC3" w:rsidRDefault="00596BC3" w:rsidP="006C4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550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«МИФИ»</w:t>
            </w:r>
          </w:p>
        </w:tc>
      </w:tr>
      <w:tr w:rsidR="00596BC3" w:rsidRPr="00596BC3" w14:paraId="02DE1E32" w14:textId="77777777" w:rsidTr="00596BC3">
        <w:tc>
          <w:tcPr>
            <w:tcW w:w="10643" w:type="dxa"/>
          </w:tcPr>
          <w:p w14:paraId="0C8145D3" w14:textId="77777777" w:rsidR="00596BC3" w:rsidRPr="00596BC3" w:rsidRDefault="00596BC3" w:rsidP="00FD3E67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596BC3" w:rsidRDefault="00596BC3" w:rsidP="006C4F9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596BC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596BC3" w:rsidRDefault="00596BC3" w:rsidP="006C4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Default="004C486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Default="00596BC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596BC3" w:rsidRDefault="00596BC3" w:rsidP="006C4F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596BC3" w:rsidRDefault="00596BC3" w:rsidP="006C4F9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596BC3" w:rsidRDefault="00596BC3" w:rsidP="006C4F9C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Бегинина И.И.</w:t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499CE" w14:textId="77777777" w:rsidR="00596BC3" w:rsidRPr="00596BC3" w:rsidRDefault="00596BC3" w:rsidP="006C4F9C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596BC3" w:rsidRDefault="00596BC3" w:rsidP="00FD3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Pr="00BE6A96" w:rsidRDefault="00596BC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0D6CAB2" w14:textId="77777777" w:rsidR="00596BC3" w:rsidRPr="00BE6A96" w:rsidRDefault="00596BC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B2ADEFD" w14:textId="77777777" w:rsidR="00596BC3" w:rsidRPr="00BE6A96" w:rsidRDefault="00596BC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0C1B86B" w14:textId="77777777" w:rsidR="004C4863" w:rsidRPr="00F94826" w:rsidRDefault="004C486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F94826" w:rsidRDefault="004C4863" w:rsidP="006C4F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F94826" w:rsidRDefault="004C4863" w:rsidP="006C4F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F94826" w:rsidRDefault="004C4863" w:rsidP="006C4F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F94826" w:rsidRDefault="004C4863" w:rsidP="006C4F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7BC3214C" w:rsidR="004C4863" w:rsidRPr="00F94826" w:rsidRDefault="00E57EF8" w:rsidP="006C4F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У</w:t>
      </w:r>
      <w:r w:rsidR="004C4863"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К-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proofErr w:type="gramStart"/>
      <w:r w:rsidRPr="00E57EF8">
        <w:rPr>
          <w:rFonts w:ascii="Times New Roman" w:hAnsi="Times New Roman" w:cs="Times New Roman"/>
          <w:sz w:val="36"/>
          <w:szCs w:val="36"/>
        </w:rPr>
        <w:t>Способен</w:t>
      </w:r>
      <w:proofErr w:type="gramEnd"/>
      <w:r w:rsidRPr="00E57EF8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57EF8">
        <w:rPr>
          <w:rFonts w:ascii="Times New Roman" w:hAnsi="Times New Roman" w:cs="Times New Roman"/>
          <w:sz w:val="36"/>
          <w:szCs w:val="36"/>
        </w:rPr>
        <w:t>анализировать</w:t>
      </w:r>
      <w:r w:rsidRPr="00E57EF8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57EF8">
        <w:rPr>
          <w:rFonts w:ascii="Times New Roman" w:hAnsi="Times New Roman" w:cs="Times New Roman"/>
          <w:sz w:val="36"/>
          <w:szCs w:val="36"/>
        </w:rPr>
        <w:t>и</w:t>
      </w:r>
      <w:r w:rsidRPr="00E57EF8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57EF8">
        <w:rPr>
          <w:rFonts w:ascii="Times New Roman" w:hAnsi="Times New Roman" w:cs="Times New Roman"/>
          <w:sz w:val="36"/>
          <w:szCs w:val="36"/>
        </w:rPr>
        <w:t>учитывать</w:t>
      </w:r>
      <w:r w:rsidRPr="00E57EF8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57EF8">
        <w:rPr>
          <w:rFonts w:ascii="Times New Roman" w:hAnsi="Times New Roman" w:cs="Times New Roman"/>
          <w:sz w:val="36"/>
          <w:szCs w:val="36"/>
        </w:rPr>
        <w:t>разнообразие</w:t>
      </w:r>
      <w:r w:rsidRPr="00E57EF8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57EF8">
        <w:rPr>
          <w:rFonts w:ascii="Times New Roman" w:hAnsi="Times New Roman" w:cs="Times New Roman"/>
          <w:sz w:val="36"/>
          <w:szCs w:val="36"/>
        </w:rPr>
        <w:t>культур</w:t>
      </w:r>
      <w:r w:rsidRPr="00E57EF8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57EF8">
        <w:rPr>
          <w:rFonts w:ascii="Times New Roman" w:hAnsi="Times New Roman" w:cs="Times New Roman"/>
          <w:sz w:val="36"/>
          <w:szCs w:val="36"/>
        </w:rPr>
        <w:t>в</w:t>
      </w:r>
      <w:r w:rsidRPr="00E57EF8">
        <w:rPr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Pr="00E57EF8">
        <w:rPr>
          <w:rFonts w:ascii="Times New Roman" w:hAnsi="Times New Roman" w:cs="Times New Roman"/>
          <w:sz w:val="36"/>
          <w:szCs w:val="36"/>
        </w:rPr>
        <w:t>процессе</w:t>
      </w:r>
      <w:r w:rsidRPr="00E57EF8">
        <w:rPr>
          <w:rFonts w:ascii="Times New Roman" w:hAnsi="Times New Roman" w:cs="Times New Roman"/>
          <w:spacing w:val="-57"/>
          <w:sz w:val="36"/>
          <w:szCs w:val="36"/>
        </w:rPr>
        <w:t xml:space="preserve"> </w:t>
      </w:r>
      <w:r w:rsidRPr="00E57EF8">
        <w:rPr>
          <w:rFonts w:ascii="Times New Roman" w:hAnsi="Times New Roman" w:cs="Times New Roman"/>
          <w:sz w:val="36"/>
          <w:szCs w:val="36"/>
        </w:rPr>
        <w:t>межкультурного</w:t>
      </w:r>
      <w:r w:rsidRPr="00E57EF8">
        <w:rPr>
          <w:rFonts w:ascii="Times New Roman" w:hAnsi="Times New Roman" w:cs="Times New Roman"/>
          <w:spacing w:val="-3"/>
          <w:sz w:val="36"/>
          <w:szCs w:val="36"/>
        </w:rPr>
        <w:t xml:space="preserve"> </w:t>
      </w:r>
      <w:r w:rsidRPr="00E57EF8">
        <w:rPr>
          <w:rFonts w:ascii="Times New Roman" w:hAnsi="Times New Roman" w:cs="Times New Roman"/>
          <w:sz w:val="36"/>
          <w:szCs w:val="36"/>
        </w:rPr>
        <w:t>взаимодействия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F94826" w:rsidRDefault="004C486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F94826" w:rsidRDefault="004C486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5BAAC19F" w:rsidR="004C4863" w:rsidRPr="00F94826" w:rsidRDefault="004C486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.04.01 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Педагогическое образование</w:t>
      </w:r>
    </w:p>
    <w:p w14:paraId="3096BC5F" w14:textId="77777777" w:rsidR="004C4863" w:rsidRPr="00F94826" w:rsidRDefault="004C486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71B3479D" w:rsidR="004C4863" w:rsidRPr="00F94826" w:rsidRDefault="004C486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BE6A96">
        <w:rPr>
          <w:rFonts w:ascii="Times New Roman" w:eastAsia="Times New Roman" w:hAnsi="Times New Roman" w:cs="Times New Roman"/>
          <w:sz w:val="28"/>
          <w:szCs w:val="28"/>
          <w:lang w:eastAsia="zh-CN"/>
        </w:rPr>
        <w:t>Менеджмент в образовании</w:t>
      </w:r>
    </w:p>
    <w:p w14:paraId="288F5415" w14:textId="77777777" w:rsidR="004C4863" w:rsidRPr="00F94826" w:rsidRDefault="004C486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F94826" w:rsidRDefault="004C486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F9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F94826" w:rsidRDefault="004C486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7D8180AE" w:rsidR="004C4863" w:rsidRPr="00F94826" w:rsidRDefault="004C4863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заочная</w:t>
      </w:r>
    </w:p>
    <w:p w14:paraId="3179C3F3" w14:textId="77777777" w:rsidR="004C4863" w:rsidRDefault="004C4863" w:rsidP="00FD3E6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F688B" w14:textId="77777777" w:rsidR="00596BC3" w:rsidRDefault="00596BC3" w:rsidP="00FD3E6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Default="00596BC3" w:rsidP="00FD3E6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Default="00596BC3" w:rsidP="00FD3E6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58EC17B4" w:rsidR="00596BC3" w:rsidRPr="00F94826" w:rsidRDefault="00596BC3" w:rsidP="00FD3E6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275F0ED4" w14:textId="77777777" w:rsidR="004C4863" w:rsidRPr="00F94826" w:rsidRDefault="004C4863" w:rsidP="00FD3E6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F94826" w:rsidRDefault="004C4863" w:rsidP="00FD3E6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F94826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CB6CB8" w:rsidRDefault="00596BC3" w:rsidP="00FD3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CB6CB8" w:rsidRDefault="00293B06" w:rsidP="00FD3E67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CB6CB8" w14:paraId="53333B1F" w14:textId="77777777" w:rsidTr="00596BC3">
        <w:tc>
          <w:tcPr>
            <w:tcW w:w="4785" w:type="dxa"/>
            <w:shd w:val="clear" w:color="auto" w:fill="auto"/>
          </w:tcPr>
          <w:p w14:paraId="0D0ED1F0" w14:textId="77777777" w:rsidR="002A51E9" w:rsidRPr="00CB6CB8" w:rsidRDefault="002A51E9" w:rsidP="00FD3E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0C988BAE" w14:textId="77777777" w:rsidR="002A51E9" w:rsidRPr="00CB6CB8" w:rsidRDefault="002A51E9" w:rsidP="00FD3E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4A0FAE" w:rsidRPr="00CB6CB8" w14:paraId="384DDF23" w14:textId="77777777" w:rsidTr="00596BC3">
        <w:tc>
          <w:tcPr>
            <w:tcW w:w="4785" w:type="dxa"/>
            <w:shd w:val="clear" w:color="auto" w:fill="auto"/>
          </w:tcPr>
          <w:p w14:paraId="6F6FF4D7" w14:textId="1DF4AC46" w:rsidR="002A51E9" w:rsidRPr="00E57EF8" w:rsidRDefault="00E57EF8" w:rsidP="00FD3E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204D2" w:rsidRPr="00E57EF8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04D2" w:rsidRPr="00E57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тывать</w:t>
            </w:r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разнообразие</w:t>
            </w:r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культур</w:t>
            </w:r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цессе</w:t>
            </w:r>
            <w:r w:rsidRPr="00E57EF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межкультурного</w:t>
            </w:r>
            <w:r w:rsidRPr="00E57EF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взаимоде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  <w:tc>
          <w:tcPr>
            <w:tcW w:w="10349" w:type="dxa"/>
            <w:shd w:val="clear" w:color="auto" w:fill="auto"/>
          </w:tcPr>
          <w:p w14:paraId="6C9DEAF7" w14:textId="77777777" w:rsidR="00E57EF8" w:rsidRPr="00E57EF8" w:rsidRDefault="00E57EF8" w:rsidP="00FD3E67">
            <w:pPr>
              <w:pStyle w:val="TableParagraph"/>
              <w:tabs>
                <w:tab w:val="left" w:pos="1634"/>
                <w:tab w:val="left" w:pos="3576"/>
              </w:tabs>
              <w:jc w:val="both"/>
              <w:rPr>
                <w:sz w:val="28"/>
                <w:szCs w:val="28"/>
              </w:rPr>
            </w:pPr>
            <w:r w:rsidRPr="00E57EF8">
              <w:rPr>
                <w:sz w:val="28"/>
                <w:szCs w:val="28"/>
              </w:rPr>
              <w:t>З-УК-5</w:t>
            </w:r>
            <w:proofErr w:type="gramStart"/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З</w:t>
            </w:r>
            <w:proofErr w:type="gramEnd"/>
            <w:r w:rsidRPr="00E57EF8">
              <w:rPr>
                <w:sz w:val="28"/>
                <w:szCs w:val="28"/>
              </w:rPr>
              <w:t>нает: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закономерности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и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особенности</w:t>
            </w:r>
            <w:r w:rsidRPr="00E57EF8">
              <w:rPr>
                <w:spacing w:val="-57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социально-исторического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развития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различных</w:t>
            </w:r>
            <w:r w:rsidRPr="00E57EF8">
              <w:rPr>
                <w:spacing w:val="-57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культур; особенности</w:t>
            </w:r>
            <w:r w:rsidRPr="00E57EF8">
              <w:rPr>
                <w:sz w:val="28"/>
                <w:szCs w:val="28"/>
              </w:rPr>
              <w:tab/>
            </w:r>
            <w:r w:rsidRPr="00E57EF8">
              <w:rPr>
                <w:spacing w:val="-1"/>
                <w:sz w:val="28"/>
                <w:szCs w:val="28"/>
              </w:rPr>
              <w:t>межкультурного</w:t>
            </w:r>
            <w:r w:rsidRPr="00E57EF8">
              <w:rPr>
                <w:spacing w:val="-58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разнообразия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общества;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прав</w:t>
            </w:r>
            <w:r w:rsidRPr="00E57EF8">
              <w:rPr>
                <w:sz w:val="28"/>
                <w:szCs w:val="28"/>
              </w:rPr>
              <w:t>и</w:t>
            </w:r>
            <w:r w:rsidRPr="00E57EF8">
              <w:rPr>
                <w:sz w:val="28"/>
                <w:szCs w:val="28"/>
              </w:rPr>
              <w:t>ла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и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технологии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эффективного</w:t>
            </w:r>
            <w:r w:rsidRPr="00E57EF8">
              <w:rPr>
                <w:spacing w:val="-7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межкультурного</w:t>
            </w:r>
            <w:r w:rsidRPr="00E57EF8">
              <w:rPr>
                <w:spacing w:val="-2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взаимодействия.</w:t>
            </w:r>
          </w:p>
          <w:p w14:paraId="014BE6FE" w14:textId="77777777" w:rsidR="00E57EF8" w:rsidRPr="00E57EF8" w:rsidRDefault="00E57EF8" w:rsidP="00FD3E67">
            <w:pPr>
              <w:pStyle w:val="TableParagraph"/>
              <w:jc w:val="both"/>
              <w:rPr>
                <w:sz w:val="28"/>
                <w:szCs w:val="28"/>
              </w:rPr>
            </w:pPr>
            <w:r w:rsidRPr="00E57EF8">
              <w:rPr>
                <w:sz w:val="28"/>
                <w:szCs w:val="28"/>
              </w:rPr>
              <w:t>У-УК-5</w:t>
            </w:r>
            <w:proofErr w:type="gramStart"/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У</w:t>
            </w:r>
            <w:proofErr w:type="gramEnd"/>
            <w:r w:rsidRPr="00E57EF8">
              <w:rPr>
                <w:sz w:val="28"/>
                <w:szCs w:val="28"/>
              </w:rPr>
              <w:t>меет: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понимать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и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толерантно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воспринимать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межкультурное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разнообразие</w:t>
            </w:r>
            <w:r w:rsidRPr="00E57EF8">
              <w:rPr>
                <w:spacing w:val="-57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общества;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анализировать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и</w:t>
            </w:r>
            <w:r w:rsidRPr="00E57EF8">
              <w:rPr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учитывать</w:t>
            </w:r>
            <w:r w:rsidRPr="00E57EF8">
              <w:rPr>
                <w:spacing w:val="-57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разнообразие культур в процессе межкул</w:t>
            </w:r>
            <w:r w:rsidRPr="00E57EF8">
              <w:rPr>
                <w:sz w:val="28"/>
                <w:szCs w:val="28"/>
              </w:rPr>
              <w:t>ь</w:t>
            </w:r>
            <w:r w:rsidRPr="00E57EF8">
              <w:rPr>
                <w:sz w:val="28"/>
                <w:szCs w:val="28"/>
              </w:rPr>
              <w:t>турного</w:t>
            </w:r>
            <w:r w:rsidRPr="00E57EF8">
              <w:rPr>
                <w:spacing w:val="-57"/>
                <w:sz w:val="28"/>
                <w:szCs w:val="28"/>
              </w:rPr>
              <w:t xml:space="preserve"> </w:t>
            </w:r>
            <w:r w:rsidRPr="00E57EF8">
              <w:rPr>
                <w:sz w:val="28"/>
                <w:szCs w:val="28"/>
              </w:rPr>
              <w:t>взаимодействия.</w:t>
            </w:r>
          </w:p>
          <w:p w14:paraId="15A3645C" w14:textId="57E9490E" w:rsidR="002A51E9" w:rsidRPr="00E57EF8" w:rsidRDefault="00E57EF8" w:rsidP="00FD3E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В-УК-5</w:t>
            </w:r>
            <w:proofErr w:type="gramStart"/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ладеет:</w:t>
            </w:r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методами</w:t>
            </w:r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навыками</w:t>
            </w:r>
            <w:r w:rsidRPr="00E57EF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эффективного</w:t>
            </w:r>
            <w:r w:rsidRPr="00E57EF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межкультурного</w:t>
            </w:r>
            <w:r w:rsidRPr="00E57E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взаимоде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ствия.</w:t>
            </w:r>
          </w:p>
        </w:tc>
      </w:tr>
    </w:tbl>
    <w:p w14:paraId="5C873A35" w14:textId="77777777" w:rsidR="008F55CC" w:rsidRPr="00CB6CB8" w:rsidRDefault="008F55CC" w:rsidP="00FD3E6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CB6CB8" w:rsidRDefault="00CB6CB8" w:rsidP="00FD3E67">
      <w:pPr>
        <w:shd w:val="clear" w:color="auto" w:fill="FFFFFF" w:themeFill="background1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B6CB8" w:rsidRPr="00CB6CB8" w14:paraId="433A5555" w14:textId="77777777" w:rsidTr="00CB6CB8">
        <w:tc>
          <w:tcPr>
            <w:tcW w:w="11023" w:type="dxa"/>
          </w:tcPr>
          <w:p w14:paraId="4E2C9236" w14:textId="502CC1E3" w:rsidR="00CB6CB8" w:rsidRPr="00CB6CB8" w:rsidRDefault="00E57EF8" w:rsidP="00FD3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.В.01.02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EF8">
              <w:rPr>
                <w:rFonts w:ascii="Times New Roman" w:hAnsi="Times New Roman" w:cs="Times New Roman"/>
                <w:sz w:val="28"/>
                <w:szCs w:val="28"/>
              </w:rPr>
              <w:t>Социология и психология управления</w:t>
            </w:r>
          </w:p>
        </w:tc>
        <w:tc>
          <w:tcPr>
            <w:tcW w:w="2977" w:type="dxa"/>
          </w:tcPr>
          <w:p w14:paraId="1EF1F46A" w14:textId="0D8024E4" w:rsidR="00CB6CB8" w:rsidRPr="00CB6CB8" w:rsidRDefault="00F4574D" w:rsidP="00FD3E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  <w:r w:rsidR="00CB6CB8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68CE1940" w14:textId="77777777" w:rsidR="00BE6A96" w:rsidRDefault="00BE6A96" w:rsidP="00FD3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9BE8AA" w14:textId="77777777" w:rsidR="00CB6CB8" w:rsidRPr="00CB6CB8" w:rsidRDefault="00CB6CB8" w:rsidP="00FD3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2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90"/>
        <w:gridCol w:w="7866"/>
        <w:gridCol w:w="6030"/>
      </w:tblGrid>
      <w:tr w:rsidR="00CC562A" w:rsidRPr="00F94826" w14:paraId="5F95C33F" w14:textId="77777777" w:rsidTr="00FD3E67">
        <w:trPr>
          <w:jc w:val="center"/>
        </w:trPr>
        <w:tc>
          <w:tcPr>
            <w:tcW w:w="301" w:type="pct"/>
            <w:vAlign w:val="center"/>
          </w:tcPr>
          <w:p w14:paraId="48E0A96C" w14:textId="1984F2CA" w:rsidR="00CC562A" w:rsidRPr="00F94826" w:rsidRDefault="00CC562A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0" w:type="pct"/>
          </w:tcPr>
          <w:p w14:paraId="6DD05D5D" w14:textId="77777777" w:rsidR="00CC562A" w:rsidRPr="00F94826" w:rsidRDefault="00CC562A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039" w:type="pct"/>
          </w:tcPr>
          <w:p w14:paraId="6D9A9D69" w14:textId="77777777" w:rsidR="00CC562A" w:rsidRPr="00F94826" w:rsidRDefault="00CC562A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4B5D25" w:rsidRPr="00F94826" w14:paraId="5FD57FAF" w14:textId="77777777" w:rsidTr="00CB6CB8">
        <w:trPr>
          <w:jc w:val="center"/>
        </w:trPr>
        <w:tc>
          <w:tcPr>
            <w:tcW w:w="5000" w:type="pct"/>
            <w:gridSpan w:val="3"/>
            <w:shd w:val="clear" w:color="auto" w:fill="ECE4F1" w:themeFill="accent6" w:themeFillTint="33"/>
            <w:vAlign w:val="center"/>
          </w:tcPr>
          <w:p w14:paraId="0F703CB4" w14:textId="710607E1" w:rsidR="004B5D25" w:rsidRPr="00CB6CB8" w:rsidRDefault="00CB6CB8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Дисциплина </w:t>
            </w:r>
            <w:r w:rsidR="00063462" w:rsidRPr="0006346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="00063462" w:rsidRPr="000634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063462" w:rsidRPr="000634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E718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063462" w:rsidRPr="00063462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E718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63462" w:rsidRPr="00063462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E718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63462" w:rsidRPr="000634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7189">
              <w:rPr>
                <w:rFonts w:ascii="Times New Roman" w:hAnsi="Times New Roman" w:cs="Times New Roman"/>
                <w:b/>
                <w:sz w:val="28"/>
                <w:szCs w:val="28"/>
              </w:rPr>
              <w:t>Социология и психология управления</w:t>
            </w:r>
          </w:p>
        </w:tc>
      </w:tr>
      <w:tr w:rsidR="004B5D25" w:rsidRPr="00F94826" w14:paraId="414C8001" w14:textId="77777777" w:rsidTr="00FD3E67">
        <w:trPr>
          <w:jc w:val="center"/>
        </w:trPr>
        <w:tc>
          <w:tcPr>
            <w:tcW w:w="301" w:type="pct"/>
          </w:tcPr>
          <w:p w14:paraId="389E12D2" w14:textId="77777777" w:rsidR="004B5D25" w:rsidRPr="00F94826" w:rsidRDefault="004B5D25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0444C1F4" w14:textId="368887A9" w:rsidR="00397B18" w:rsidRPr="00662F7A" w:rsidRDefault="00397B18" w:rsidP="00FD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Прочитайте и дайте ответ на вопрос</w:t>
            </w:r>
            <w:r w:rsidR="00962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44D037" w14:textId="53C5735F" w:rsidR="004B5D25" w:rsidRPr="00662F7A" w:rsidRDefault="00434D00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Какой подход использовался до возникновения теории управления в практике управления?</w:t>
            </w:r>
          </w:p>
        </w:tc>
        <w:tc>
          <w:tcPr>
            <w:tcW w:w="2039" w:type="pct"/>
          </w:tcPr>
          <w:p w14:paraId="414CFB2B" w14:textId="48A4E7D1" w:rsidR="004B5D25" w:rsidRPr="00662F7A" w:rsidRDefault="00397B18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34D00" w:rsidRPr="00662F7A">
              <w:rPr>
                <w:rFonts w:ascii="Times New Roman" w:hAnsi="Times New Roman" w:cs="Times New Roman"/>
                <w:bCs/>
                <w:sz w:val="24"/>
                <w:szCs w:val="24"/>
              </w:rPr>
              <w:t>итуативный</w:t>
            </w:r>
            <w:r w:rsidR="00140C45" w:rsidRPr="00662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подход</w:t>
            </w:r>
          </w:p>
        </w:tc>
      </w:tr>
      <w:tr w:rsidR="006D3B02" w:rsidRPr="00F94826" w14:paraId="7F659471" w14:textId="77777777" w:rsidTr="00FD3E67">
        <w:trPr>
          <w:jc w:val="center"/>
        </w:trPr>
        <w:tc>
          <w:tcPr>
            <w:tcW w:w="301" w:type="pct"/>
          </w:tcPr>
          <w:p w14:paraId="011B2EFC" w14:textId="77777777" w:rsidR="006D3B02" w:rsidRPr="00F94826" w:rsidRDefault="006D3B02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00819780" w14:textId="77777777" w:rsidR="006D3B02" w:rsidRPr="00662F7A" w:rsidRDefault="006D3B02" w:rsidP="00FD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определите 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стиль руководства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E62E26" w14:textId="069DB15E" w:rsidR="006D3B02" w:rsidRPr="00662F7A" w:rsidRDefault="006D3B02" w:rsidP="00FD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Отсутствие коллегиальности в принятии решений; ограничение доступа к информации; отсутствие права на ошибку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3B852EEA" w14:textId="6AAA0889" w:rsidR="006D3B02" w:rsidRPr="00662F7A" w:rsidRDefault="006D3B02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диктаторский стиль</w:t>
            </w:r>
          </w:p>
        </w:tc>
      </w:tr>
      <w:tr w:rsidR="004B5D25" w:rsidRPr="00F94826" w14:paraId="6B186932" w14:textId="77777777" w:rsidTr="00FD3E67">
        <w:trPr>
          <w:jc w:val="center"/>
        </w:trPr>
        <w:tc>
          <w:tcPr>
            <w:tcW w:w="301" w:type="pct"/>
          </w:tcPr>
          <w:p w14:paraId="2ED788F8" w14:textId="77777777" w:rsidR="004B5D25" w:rsidRPr="00F94826" w:rsidRDefault="004B5D25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5CD1677C" w14:textId="77777777" w:rsidR="00397B18" w:rsidRPr="00662F7A" w:rsidRDefault="00397B18" w:rsidP="00FD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Прочитайте и дайте ответ на вопрос:</w:t>
            </w:r>
          </w:p>
          <w:p w14:paraId="47A8FEE9" w14:textId="7BD0B95C" w:rsidR="004B5D25" w:rsidRPr="00662F7A" w:rsidRDefault="00434D00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Что является объектом теории управления?</w:t>
            </w:r>
          </w:p>
        </w:tc>
        <w:tc>
          <w:tcPr>
            <w:tcW w:w="2039" w:type="pct"/>
          </w:tcPr>
          <w:p w14:paraId="1ADB5353" w14:textId="2EC91E63" w:rsidR="004B5D25" w:rsidRPr="00662F7A" w:rsidRDefault="00397B18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4D00" w:rsidRPr="00662F7A">
              <w:rPr>
                <w:rFonts w:ascii="Times New Roman" w:hAnsi="Times New Roman" w:cs="Times New Roman"/>
                <w:sz w:val="24"/>
                <w:szCs w:val="24"/>
              </w:rPr>
              <w:t>правленческие процессы</w:t>
            </w:r>
          </w:p>
        </w:tc>
      </w:tr>
      <w:tr w:rsidR="004B5D25" w:rsidRPr="00F94826" w14:paraId="033EC20D" w14:textId="77777777" w:rsidTr="00FD3E67">
        <w:trPr>
          <w:jc w:val="center"/>
        </w:trPr>
        <w:tc>
          <w:tcPr>
            <w:tcW w:w="301" w:type="pct"/>
          </w:tcPr>
          <w:p w14:paraId="40B60A54" w14:textId="77777777" w:rsidR="004B5D25" w:rsidRPr="00F94826" w:rsidRDefault="004B5D25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098D4C52" w14:textId="529C2E31" w:rsidR="00397B18" w:rsidRPr="00662F7A" w:rsidRDefault="00397B18" w:rsidP="00FD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Укажите термин данного определения</w:t>
            </w:r>
            <w:r w:rsidR="00962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B62DC1" w14:textId="7B2F8AA4" w:rsidR="004B5D25" w:rsidRPr="00662F7A" w:rsidRDefault="00397B18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Односторонняя зависимость одного индивида от другого </w:t>
            </w:r>
            <w:r w:rsidR="0096285A" w:rsidRPr="00662F7A">
              <w:rPr>
                <w:rFonts w:ascii="Times New Roman" w:hAnsi="Times New Roman" w:cs="Times New Roman"/>
                <w:sz w:val="24"/>
                <w:szCs w:val="24"/>
              </w:rPr>
              <w:t>индивида</w:t>
            </w:r>
            <w:r w:rsidR="00962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43FAB000" w14:textId="58771475" w:rsidR="004B5D25" w:rsidRPr="00662F7A" w:rsidRDefault="00397B18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иерархия </w:t>
            </w:r>
          </w:p>
        </w:tc>
      </w:tr>
      <w:tr w:rsidR="004B5D25" w:rsidRPr="00F94826" w14:paraId="6A935FC6" w14:textId="77777777" w:rsidTr="00FD3E67">
        <w:trPr>
          <w:trHeight w:val="243"/>
          <w:jc w:val="center"/>
        </w:trPr>
        <w:tc>
          <w:tcPr>
            <w:tcW w:w="301" w:type="pct"/>
          </w:tcPr>
          <w:p w14:paraId="25BC8C6E" w14:textId="77777777" w:rsidR="004B5D25" w:rsidRPr="00F94826" w:rsidRDefault="004B5D25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4D641B52" w14:textId="4E871786" w:rsidR="004B5D25" w:rsidRPr="00662F7A" w:rsidRDefault="00BD6B5E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</w:t>
            </w:r>
            <w:r w:rsidR="0096285A" w:rsidRPr="0096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определите вид манипулирования, при котором ф</w:t>
            </w:r>
            <w:r w:rsidRPr="0096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96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96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</w:t>
            </w:r>
            <w:r w:rsidR="0096285A" w:rsidRPr="0096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уется</w:t>
            </w:r>
            <w:r w:rsidRPr="0096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определенно</w:t>
            </w:r>
            <w:r w:rsidR="0096285A" w:rsidRPr="0096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96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мнени</w:t>
            </w:r>
            <w:r w:rsidR="0096285A" w:rsidRPr="0096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9628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членов общества (населения)</w:t>
            </w:r>
            <w:r w:rsidR="0096285A" w:rsidRPr="0096285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39" w:type="pct"/>
          </w:tcPr>
          <w:p w14:paraId="00B2E8A3" w14:textId="27879157" w:rsidR="004B5D25" w:rsidRPr="00662F7A" w:rsidRDefault="00BD6B5E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идеологическо</w:t>
            </w:r>
            <w:r w:rsidR="0096285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 манипулирование</w:t>
            </w:r>
          </w:p>
        </w:tc>
      </w:tr>
      <w:tr w:rsidR="00090ED1" w:rsidRPr="00F94826" w14:paraId="7F27468B" w14:textId="77777777" w:rsidTr="00FD3E67">
        <w:trPr>
          <w:trHeight w:val="243"/>
          <w:jc w:val="center"/>
        </w:trPr>
        <w:tc>
          <w:tcPr>
            <w:tcW w:w="301" w:type="pct"/>
          </w:tcPr>
          <w:p w14:paraId="2199AEEA" w14:textId="77777777" w:rsidR="00090ED1" w:rsidRPr="00F94826" w:rsidRDefault="00090ED1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31F86E90" w14:textId="6519FDC2" w:rsidR="003628D1" w:rsidRPr="00662F7A" w:rsidRDefault="003628D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По данной характеристике укажите результат процесса</w:t>
            </w:r>
            <w:r w:rsidR="0096285A"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идентификации.</w:t>
            </w:r>
          </w:p>
          <w:p w14:paraId="1FD7FE62" w14:textId="7A1DCD00" w:rsidR="00090ED1" w:rsidRPr="00662F7A" w:rsidRDefault="003628D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сотрудником идеалов организации, четкое соблюдение правил 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норм поведения в организации, полное внутреннее принятие корпор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тивных ценностей</w:t>
            </w:r>
            <w:r w:rsidR="006D3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pct"/>
          </w:tcPr>
          <w:p w14:paraId="3C46B1FF" w14:textId="2DDADC43" w:rsidR="00090ED1" w:rsidRPr="00662F7A" w:rsidRDefault="006D3B02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3628D1" w:rsidRPr="00662F7A">
              <w:rPr>
                <w:rFonts w:ascii="Times New Roman" w:hAnsi="Times New Roman" w:cs="Times New Roman"/>
                <w:sz w:val="24"/>
                <w:szCs w:val="24"/>
              </w:rPr>
              <w:t>дентификация с организацией</w:t>
            </w:r>
          </w:p>
        </w:tc>
      </w:tr>
      <w:tr w:rsidR="00090ED1" w:rsidRPr="00F94826" w14:paraId="2E319FFA" w14:textId="77777777" w:rsidTr="00FD3E67">
        <w:trPr>
          <w:trHeight w:val="243"/>
          <w:jc w:val="center"/>
        </w:trPr>
        <w:tc>
          <w:tcPr>
            <w:tcW w:w="301" w:type="pct"/>
          </w:tcPr>
          <w:p w14:paraId="536DBC33" w14:textId="77777777" w:rsidR="00090ED1" w:rsidRPr="006D3B02" w:rsidRDefault="00090ED1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123151B7" w14:textId="17AA00DF" w:rsidR="00CB7107" w:rsidRPr="006D3B02" w:rsidRDefault="006D3B02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По данному описанию определите термин.</w:t>
            </w:r>
          </w:p>
          <w:p w14:paraId="33D9CD97" w14:textId="6CE7CF63" w:rsidR="00090ED1" w:rsidRPr="006D3B02" w:rsidRDefault="00CB7107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Ведущее положение отдельной личности, социальной группы, обусло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ленное более эффективными результатами деятельности</w:t>
            </w:r>
            <w:r w:rsidR="006D3B02" w:rsidRPr="006D3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pct"/>
          </w:tcPr>
          <w:p w14:paraId="45B0E442" w14:textId="2902B3D3" w:rsidR="00090ED1" w:rsidRPr="00662F7A" w:rsidRDefault="006D3B02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B7107" w:rsidRPr="006D3B02">
              <w:rPr>
                <w:rFonts w:ascii="Times New Roman" w:hAnsi="Times New Roman" w:cs="Times New Roman"/>
                <w:sz w:val="24"/>
                <w:szCs w:val="24"/>
              </w:rPr>
              <w:t>идерство</w:t>
            </w:r>
          </w:p>
        </w:tc>
      </w:tr>
      <w:tr w:rsidR="00090ED1" w:rsidRPr="00F94826" w14:paraId="45B2BE10" w14:textId="77777777" w:rsidTr="00FD3E67">
        <w:trPr>
          <w:trHeight w:val="243"/>
          <w:jc w:val="center"/>
        </w:trPr>
        <w:tc>
          <w:tcPr>
            <w:tcW w:w="301" w:type="pct"/>
          </w:tcPr>
          <w:p w14:paraId="45504F72" w14:textId="77777777" w:rsidR="00090ED1" w:rsidRPr="00F94826" w:rsidRDefault="00090ED1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2D263377" w14:textId="77777777" w:rsidR="006D3B02" w:rsidRPr="00662F7A" w:rsidRDefault="001251FA" w:rsidP="00FD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B02" w:rsidRPr="00662F7A">
              <w:rPr>
                <w:rFonts w:ascii="Times New Roman" w:hAnsi="Times New Roman" w:cs="Times New Roman"/>
                <w:sz w:val="24"/>
                <w:szCs w:val="24"/>
              </w:rPr>
              <w:t>Укажите термин данного определения</w:t>
            </w:r>
            <w:r w:rsidR="006D3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3B02"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049A9D" w14:textId="333C4B99" w:rsidR="00090ED1" w:rsidRPr="00662F7A" w:rsidRDefault="001251FA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Процесс побуждения руководителем себя и других работников к деятел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ности для достижения поставленных целей в процессе управления</w:t>
            </w:r>
            <w:r w:rsidR="006D3B02" w:rsidRPr="006D3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pct"/>
          </w:tcPr>
          <w:p w14:paraId="0CAC367B" w14:textId="67D86AEF" w:rsidR="00090ED1" w:rsidRPr="00662F7A" w:rsidRDefault="001251FA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</w:tr>
      <w:tr w:rsidR="00090ED1" w:rsidRPr="00F94826" w14:paraId="3150854B" w14:textId="77777777" w:rsidTr="00FD3E67">
        <w:trPr>
          <w:trHeight w:val="243"/>
          <w:jc w:val="center"/>
        </w:trPr>
        <w:tc>
          <w:tcPr>
            <w:tcW w:w="301" w:type="pct"/>
          </w:tcPr>
          <w:p w14:paraId="2A9F00B6" w14:textId="77777777" w:rsidR="00090ED1" w:rsidRPr="00F94826" w:rsidRDefault="00090ED1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72D57B50" w14:textId="77777777" w:rsidR="006D3B02" w:rsidRPr="006D3B02" w:rsidRDefault="001251FA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B02" w:rsidRPr="006D3B02">
              <w:rPr>
                <w:rFonts w:ascii="Times New Roman" w:hAnsi="Times New Roman" w:cs="Times New Roman"/>
                <w:sz w:val="24"/>
                <w:szCs w:val="24"/>
              </w:rPr>
              <w:t>По данному описанию определите термин.</w:t>
            </w:r>
          </w:p>
          <w:p w14:paraId="30EB0F79" w14:textId="24274877" w:rsidR="00090ED1" w:rsidRPr="00662F7A" w:rsidRDefault="001251FA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Реализация руководителем аналитико-конструктивных, деятельностно-регулятивных, коммуникативных и оценочно-корректировочных фун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ций, обеспечивающих эффективное</w:t>
            </w:r>
            <w:r w:rsidR="00291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воздействие на персонал для выпо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нения задач совместной деятельности</w:t>
            </w:r>
            <w:r w:rsidR="006D3B02" w:rsidRPr="006D3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44BD6821" w14:textId="13B2878A" w:rsidR="00090ED1" w:rsidRPr="00662F7A" w:rsidRDefault="001251FA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управленческ</w:t>
            </w:r>
            <w:r w:rsidR="006D3B0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</w:tr>
      <w:tr w:rsidR="006D3B02" w:rsidRPr="00F94826" w14:paraId="45EA8615" w14:textId="77777777" w:rsidTr="00FD3E67">
        <w:trPr>
          <w:trHeight w:val="243"/>
          <w:jc w:val="center"/>
        </w:trPr>
        <w:tc>
          <w:tcPr>
            <w:tcW w:w="301" w:type="pct"/>
          </w:tcPr>
          <w:p w14:paraId="0D36F511" w14:textId="049D9CAC" w:rsidR="006D3B02" w:rsidRPr="00F94826" w:rsidRDefault="006D3B02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5F3A1D53" w14:textId="77777777" w:rsidR="006D3B02" w:rsidRPr="00662F7A" w:rsidRDefault="006D3B02" w:rsidP="00FD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текст и определите 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стиль руководства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643651" w14:textId="4815C95E" w:rsidR="006D3B02" w:rsidRPr="00662F7A" w:rsidRDefault="006D3B02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Стиль, 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основан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 xml:space="preserve"> на справедливости, высоком уровне доверия, увере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ности в профессионализме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pct"/>
          </w:tcPr>
          <w:p w14:paraId="6F846A2F" w14:textId="46A1BA95" w:rsidR="006D3B02" w:rsidRPr="00662F7A" w:rsidRDefault="006D3B02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емократичный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стиль</w:t>
            </w:r>
          </w:p>
        </w:tc>
      </w:tr>
      <w:tr w:rsidR="00090ED1" w:rsidRPr="00F94826" w14:paraId="55B0E9E3" w14:textId="77777777" w:rsidTr="00FD3E67">
        <w:trPr>
          <w:trHeight w:val="243"/>
          <w:jc w:val="center"/>
        </w:trPr>
        <w:tc>
          <w:tcPr>
            <w:tcW w:w="301" w:type="pct"/>
          </w:tcPr>
          <w:p w14:paraId="376E6502" w14:textId="77777777" w:rsidR="00090ED1" w:rsidRPr="00F94826" w:rsidRDefault="00090ED1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2125CBCE" w14:textId="09AA5836" w:rsidR="00090ED1" w:rsidRPr="006D3B02" w:rsidRDefault="006D3B02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две</w:t>
            </w:r>
            <w:r w:rsidR="009F5ECD" w:rsidRPr="006D3B0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A79D5" w:rsidRPr="006D3B02">
              <w:rPr>
                <w:rFonts w:ascii="Times New Roman" w:hAnsi="Times New Roman" w:cs="Times New Roman"/>
                <w:sz w:val="24"/>
                <w:szCs w:val="24"/>
              </w:rPr>
              <w:t>сходны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79D5" w:rsidRPr="006D3B02">
              <w:rPr>
                <w:rFonts w:ascii="Times New Roman" w:hAnsi="Times New Roman" w:cs="Times New Roman"/>
                <w:sz w:val="24"/>
                <w:szCs w:val="24"/>
              </w:rPr>
              <w:t xml:space="preserve"> социометрически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79D5" w:rsidRPr="006D3B02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2039" w:type="pct"/>
          </w:tcPr>
          <w:p w14:paraId="42085BA7" w14:textId="7217B56C" w:rsidR="00090ED1" w:rsidRPr="006D3B02" w:rsidRDefault="009F5ECD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B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A79D5" w:rsidRPr="006D3B02">
              <w:rPr>
                <w:rFonts w:ascii="Times New Roman" w:hAnsi="Times New Roman" w:cs="Times New Roman"/>
                <w:sz w:val="24"/>
                <w:szCs w:val="24"/>
              </w:rPr>
              <w:t>иада и триада</w:t>
            </w:r>
          </w:p>
        </w:tc>
      </w:tr>
      <w:tr w:rsidR="00090ED1" w:rsidRPr="00F94826" w14:paraId="1E06F694" w14:textId="77777777" w:rsidTr="00FD3E67">
        <w:trPr>
          <w:trHeight w:val="243"/>
          <w:jc w:val="center"/>
        </w:trPr>
        <w:tc>
          <w:tcPr>
            <w:tcW w:w="301" w:type="pct"/>
          </w:tcPr>
          <w:p w14:paraId="364BCCE6" w14:textId="77777777" w:rsidR="00090ED1" w:rsidRPr="00F94826" w:rsidRDefault="00090ED1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53CA0008" w14:textId="4756E1EE" w:rsidR="00EA2FF1" w:rsidRDefault="00EA2FF1" w:rsidP="00FD3E6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данному описанию определите термин.</w:t>
            </w:r>
          </w:p>
          <w:p w14:paraId="15006228" w14:textId="36436D6F" w:rsidR="00090ED1" w:rsidRPr="00662F7A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A2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и ценности, которые разделяются абсолютным большинством членов организации.</w:t>
            </w:r>
          </w:p>
        </w:tc>
        <w:tc>
          <w:tcPr>
            <w:tcW w:w="2039" w:type="pct"/>
          </w:tcPr>
          <w:p w14:paraId="4AC260C3" w14:textId="0AE5CAA3" w:rsidR="00090ED1" w:rsidRPr="00662F7A" w:rsidRDefault="009F5ECD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организационн</w:t>
            </w:r>
            <w:r w:rsidR="00EA2FF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 w:rsidR="00EA2F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285A" w:rsidRPr="00F94826" w14:paraId="0092FE4F" w14:textId="77777777" w:rsidTr="00FD3E67">
        <w:trPr>
          <w:trHeight w:val="243"/>
          <w:jc w:val="center"/>
        </w:trPr>
        <w:tc>
          <w:tcPr>
            <w:tcW w:w="301" w:type="pct"/>
          </w:tcPr>
          <w:p w14:paraId="74E796F0" w14:textId="77777777" w:rsidR="0096285A" w:rsidRPr="00F94826" w:rsidRDefault="0096285A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70F48596" w14:textId="3730A6CC" w:rsidR="0096285A" w:rsidRPr="00662F7A" w:rsidRDefault="0096285A" w:rsidP="00FD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Прочитайте и дайте ответ на вопрос</w:t>
            </w:r>
            <w:r w:rsidR="00EA2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966221" w14:textId="6FB5C88C" w:rsidR="0096285A" w:rsidRPr="00A727AE" w:rsidRDefault="0096285A" w:rsidP="00FD3E6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характером деятельности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обусловлено осознание необходимости социального управления?</w:t>
            </w:r>
          </w:p>
        </w:tc>
        <w:tc>
          <w:tcPr>
            <w:tcW w:w="2039" w:type="pct"/>
          </w:tcPr>
          <w:p w14:paraId="6B3F9062" w14:textId="19A9B27C" w:rsidR="0096285A" w:rsidRPr="00662F7A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285A"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бщественным </w:t>
            </w:r>
          </w:p>
        </w:tc>
      </w:tr>
      <w:tr w:rsidR="0096285A" w:rsidRPr="00F94826" w14:paraId="5C3F532F" w14:textId="77777777" w:rsidTr="00FD3E67">
        <w:trPr>
          <w:trHeight w:val="243"/>
          <w:jc w:val="center"/>
        </w:trPr>
        <w:tc>
          <w:tcPr>
            <w:tcW w:w="301" w:type="pct"/>
          </w:tcPr>
          <w:p w14:paraId="65B76A01" w14:textId="77777777" w:rsidR="0096285A" w:rsidRPr="00F94826" w:rsidRDefault="0096285A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486A9B3A" w14:textId="634869F6" w:rsidR="0096285A" w:rsidRPr="00662F7A" w:rsidRDefault="0096285A" w:rsidP="00FD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 xml:space="preserve"> предопределя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ющую 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остальные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</w:t>
            </w: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39" w:type="pct"/>
          </w:tcPr>
          <w:p w14:paraId="3CD1EB5E" w14:textId="7775F561" w:rsidR="0096285A" w:rsidRPr="00662F7A" w:rsidRDefault="0096285A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bCs/>
                <w:sz w:val="24"/>
                <w:szCs w:val="24"/>
              </w:rPr>
              <w:t>власть идеи</w:t>
            </w:r>
          </w:p>
        </w:tc>
      </w:tr>
      <w:tr w:rsidR="00FD3E67" w:rsidRPr="00F94826" w14:paraId="3A28D03F" w14:textId="77777777" w:rsidTr="00FD3E67">
        <w:trPr>
          <w:trHeight w:val="243"/>
          <w:jc w:val="center"/>
        </w:trPr>
        <w:tc>
          <w:tcPr>
            <w:tcW w:w="301" w:type="pct"/>
          </w:tcPr>
          <w:p w14:paraId="7E88FE0E" w14:textId="77777777" w:rsidR="00FD3E67" w:rsidRPr="00F94826" w:rsidRDefault="00FD3E67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4AE5F2A2" w14:textId="77777777" w:rsidR="00FD3E67" w:rsidRPr="00662F7A" w:rsidRDefault="00FD3E67" w:rsidP="00342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Прочитайте и дайте ответ на вопрос:</w:t>
            </w:r>
          </w:p>
          <w:p w14:paraId="688765F4" w14:textId="729A05F8" w:rsidR="00FD3E67" w:rsidRDefault="00FD3E67" w:rsidP="00FD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Что означает термин «социальная организация»?</w:t>
            </w:r>
          </w:p>
        </w:tc>
        <w:tc>
          <w:tcPr>
            <w:tcW w:w="2039" w:type="pct"/>
          </w:tcPr>
          <w:p w14:paraId="2D5F400C" w14:textId="19E3E21F" w:rsidR="00FD3E67" w:rsidRPr="00662F7A" w:rsidRDefault="00FD3E67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F7A">
              <w:rPr>
                <w:rFonts w:ascii="Times New Roman" w:hAnsi="Times New Roman" w:cs="Times New Roman"/>
                <w:sz w:val="24"/>
                <w:szCs w:val="24"/>
              </w:rPr>
              <w:t>элемент социальной структуры общества.</w:t>
            </w:r>
          </w:p>
        </w:tc>
      </w:tr>
      <w:tr w:rsidR="00090ED1" w:rsidRPr="00F94826" w14:paraId="6994E7AE" w14:textId="77777777" w:rsidTr="00FD3E67">
        <w:trPr>
          <w:trHeight w:val="243"/>
          <w:jc w:val="center"/>
        </w:trPr>
        <w:tc>
          <w:tcPr>
            <w:tcW w:w="301" w:type="pct"/>
          </w:tcPr>
          <w:p w14:paraId="45102FF1" w14:textId="77777777" w:rsidR="00090ED1" w:rsidRPr="00F94826" w:rsidRDefault="00090ED1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380F7792" w14:textId="5E455F98" w:rsidR="009F5ECD" w:rsidRDefault="009F5ECD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верный вариант:</w:t>
            </w:r>
          </w:p>
          <w:p w14:paraId="7452C01C" w14:textId="1E310662" w:rsidR="001314C9" w:rsidRPr="001314C9" w:rsidRDefault="001314C9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9">
              <w:rPr>
                <w:rFonts w:ascii="Times New Roman" w:hAnsi="Times New Roman" w:cs="Times New Roman"/>
                <w:sz w:val="24"/>
                <w:szCs w:val="24"/>
              </w:rPr>
              <w:t>Какие из нижеуказанных понятий можно отнести к функциям теории управления</w:t>
            </w:r>
            <w:r w:rsidR="00EA2FF1">
              <w:rPr>
                <w:rFonts w:ascii="Times New Roman" w:hAnsi="Times New Roman" w:cs="Times New Roman"/>
                <w:sz w:val="24"/>
                <w:szCs w:val="24"/>
              </w:rPr>
              <w:t xml:space="preserve"> (возможны несколько вариантов ответа)</w:t>
            </w:r>
            <w:r w:rsidRPr="001314C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5A0F05A" w14:textId="77777777" w:rsidR="001314C9" w:rsidRPr="001314C9" w:rsidRDefault="001314C9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9">
              <w:rPr>
                <w:rFonts w:ascii="Times New Roman" w:hAnsi="Times New Roman" w:cs="Times New Roman"/>
                <w:sz w:val="24"/>
                <w:szCs w:val="24"/>
              </w:rPr>
              <w:t>1) Мотивационная.</w:t>
            </w:r>
          </w:p>
          <w:p w14:paraId="2A31820A" w14:textId="77777777" w:rsidR="001314C9" w:rsidRPr="001314C9" w:rsidRDefault="001314C9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9">
              <w:rPr>
                <w:rFonts w:ascii="Times New Roman" w:hAnsi="Times New Roman" w:cs="Times New Roman"/>
                <w:sz w:val="24"/>
                <w:szCs w:val="24"/>
              </w:rPr>
              <w:t>2) Распределительная.</w:t>
            </w:r>
          </w:p>
          <w:p w14:paraId="48568F33" w14:textId="77777777" w:rsidR="001314C9" w:rsidRPr="001314C9" w:rsidRDefault="001314C9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9">
              <w:rPr>
                <w:rFonts w:ascii="Times New Roman" w:hAnsi="Times New Roman" w:cs="Times New Roman"/>
                <w:sz w:val="24"/>
                <w:szCs w:val="24"/>
              </w:rPr>
              <w:t>3) Информирующая.</w:t>
            </w:r>
          </w:p>
          <w:p w14:paraId="190BFF3A" w14:textId="2452D715" w:rsidR="00090ED1" w:rsidRPr="00F94826" w:rsidRDefault="001314C9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9">
              <w:rPr>
                <w:rFonts w:ascii="Times New Roman" w:hAnsi="Times New Roman" w:cs="Times New Roman"/>
                <w:sz w:val="24"/>
                <w:szCs w:val="24"/>
              </w:rPr>
              <w:t>4) Познавательная.</w:t>
            </w:r>
          </w:p>
        </w:tc>
        <w:tc>
          <w:tcPr>
            <w:tcW w:w="2039" w:type="pct"/>
          </w:tcPr>
          <w:p w14:paraId="7C4B2344" w14:textId="410BADF3" w:rsidR="00090ED1" w:rsidRPr="00F64F39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090ED1" w:rsidRPr="00F94826" w14:paraId="34D514DF" w14:textId="77777777" w:rsidTr="00FD3E67">
        <w:trPr>
          <w:trHeight w:val="243"/>
          <w:jc w:val="center"/>
        </w:trPr>
        <w:tc>
          <w:tcPr>
            <w:tcW w:w="301" w:type="pct"/>
          </w:tcPr>
          <w:p w14:paraId="59517512" w14:textId="446AFB46" w:rsidR="00090ED1" w:rsidRPr="00F94826" w:rsidRDefault="00090ED1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6E05A355" w14:textId="3039283E" w:rsidR="00CB7107" w:rsidRPr="00CB7107" w:rsidRDefault="00CB7107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и определите, к </w:t>
            </w:r>
            <w:r w:rsidR="00EA2FF1">
              <w:rPr>
                <w:rFonts w:ascii="Times New Roman" w:hAnsi="Times New Roman" w:cs="Times New Roman"/>
                <w:sz w:val="24"/>
                <w:szCs w:val="24"/>
              </w:rPr>
              <w:t>какой стадии в теории управления</w:t>
            </w:r>
            <w:r w:rsidRPr="00CB7107">
              <w:rPr>
                <w:rFonts w:ascii="Times New Roman" w:hAnsi="Times New Roman" w:cs="Times New Roman"/>
                <w:sz w:val="24"/>
                <w:szCs w:val="24"/>
              </w:rPr>
              <w:t xml:space="preserve"> привели следующие факторы:</w:t>
            </w:r>
          </w:p>
          <w:p w14:paraId="5F170925" w14:textId="4C1D4079" w:rsidR="00CB7107" w:rsidRPr="00CB7107" w:rsidRDefault="00CB7107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1) Наличие конкурирующих теорий и подходов.</w:t>
            </w:r>
          </w:p>
          <w:p w14:paraId="11C6CCC0" w14:textId="2B3BE365" w:rsidR="00CB7107" w:rsidRPr="00CB7107" w:rsidRDefault="00CB7107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7">
              <w:rPr>
                <w:rFonts w:ascii="Times New Roman" w:hAnsi="Times New Roman" w:cs="Times New Roman"/>
                <w:sz w:val="24"/>
                <w:szCs w:val="24"/>
              </w:rPr>
              <w:t>2) Сложность исследуемого объекта теории управления.</w:t>
            </w:r>
          </w:p>
          <w:p w14:paraId="25051DF0" w14:textId="366712B5" w:rsidR="00090ED1" w:rsidRPr="00CB7107" w:rsidRDefault="00CB7107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7">
              <w:rPr>
                <w:rFonts w:ascii="Times New Roman" w:hAnsi="Times New Roman" w:cs="Times New Roman"/>
                <w:sz w:val="24"/>
                <w:szCs w:val="24"/>
              </w:rPr>
              <w:t>3) Сложившиеся противоречия между уровнем развития производстве</w:t>
            </w:r>
            <w:r w:rsidRPr="00CB71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7107">
              <w:rPr>
                <w:rFonts w:ascii="Times New Roman" w:hAnsi="Times New Roman" w:cs="Times New Roman"/>
                <w:sz w:val="24"/>
                <w:szCs w:val="24"/>
              </w:rPr>
              <w:t>ных сил и производственных отношений</w:t>
            </w:r>
            <w:r w:rsidR="00EA2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pct"/>
          </w:tcPr>
          <w:p w14:paraId="505A5754" w14:textId="219E8C34" w:rsidR="00090ED1" w:rsidRPr="00CB7107" w:rsidRDefault="00CB7107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кризис </w:t>
            </w:r>
          </w:p>
        </w:tc>
      </w:tr>
      <w:tr w:rsidR="00090ED1" w:rsidRPr="00F94826" w14:paraId="6B31FA1A" w14:textId="77777777" w:rsidTr="00FD3E67">
        <w:trPr>
          <w:trHeight w:val="243"/>
          <w:jc w:val="center"/>
        </w:trPr>
        <w:tc>
          <w:tcPr>
            <w:tcW w:w="301" w:type="pct"/>
          </w:tcPr>
          <w:p w14:paraId="647F08DA" w14:textId="6957F727" w:rsidR="00090ED1" w:rsidRPr="00F94826" w:rsidRDefault="00090ED1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5A75635B" w14:textId="6CA51D9F" w:rsidR="00EA2FF1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методы присущи микро</w:t>
            </w: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CB662C" w14:textId="77777777" w:rsidR="00EA2FF1" w:rsidRPr="003332C6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1) Поведенческий.</w:t>
            </w:r>
          </w:p>
          <w:p w14:paraId="2C1B527E" w14:textId="77777777" w:rsidR="00EA2FF1" w:rsidRPr="003332C6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2) Логико-дедуктивный.</w:t>
            </w:r>
          </w:p>
          <w:p w14:paraId="2223080D" w14:textId="7C97EAD5" w:rsidR="00EA2FF1" w:rsidRPr="003332C6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Эмпирические методы (диагностика, опрос, тестирование).</w:t>
            </w:r>
          </w:p>
          <w:p w14:paraId="78837D5E" w14:textId="2394917B" w:rsidR="00090ED1" w:rsidRPr="00F94826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Методы практического воздействия (тренинги, деловые игры и т.д.).</w:t>
            </w:r>
          </w:p>
        </w:tc>
        <w:tc>
          <w:tcPr>
            <w:tcW w:w="2039" w:type="pct"/>
          </w:tcPr>
          <w:p w14:paraId="676D67BF" w14:textId="3573CBD9" w:rsidR="00090ED1" w:rsidRPr="00F64F39" w:rsidRDefault="003332C6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A2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2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FF1" w:rsidRPr="00F94826" w14:paraId="733DDD50" w14:textId="77777777" w:rsidTr="00FD3E67">
        <w:trPr>
          <w:trHeight w:val="843"/>
          <w:jc w:val="center"/>
        </w:trPr>
        <w:tc>
          <w:tcPr>
            <w:tcW w:w="301" w:type="pct"/>
          </w:tcPr>
          <w:p w14:paraId="224CB994" w14:textId="77777777" w:rsidR="00EA2FF1" w:rsidRPr="00F94826" w:rsidRDefault="00EA2FF1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33C6743D" w14:textId="0425D656" w:rsidR="00EA2FF1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методы присущи макро</w:t>
            </w: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BCEF02" w14:textId="77777777" w:rsidR="00EA2FF1" w:rsidRPr="003332C6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1) Структурно-функциональный.</w:t>
            </w:r>
          </w:p>
          <w:p w14:paraId="6A0B4480" w14:textId="5C431657" w:rsidR="00EA2FF1" w:rsidRPr="003332C6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2) Логико-дедуктивный.</w:t>
            </w:r>
          </w:p>
          <w:p w14:paraId="4D4FD3DE" w14:textId="77777777" w:rsidR="00EA2FF1" w:rsidRPr="003332C6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Эмпирические методы (диагностика, опрос, тестирование).</w:t>
            </w:r>
          </w:p>
          <w:p w14:paraId="7478333C" w14:textId="46BEE48D" w:rsidR="00EA2FF1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Историко-сравнительный.</w:t>
            </w:r>
          </w:p>
        </w:tc>
        <w:tc>
          <w:tcPr>
            <w:tcW w:w="2039" w:type="pct"/>
          </w:tcPr>
          <w:p w14:paraId="42528825" w14:textId="76699797" w:rsidR="00EA2FF1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2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FF1" w:rsidRPr="00F94826" w14:paraId="4800F0E7" w14:textId="77777777" w:rsidTr="00FD3E67">
        <w:trPr>
          <w:trHeight w:val="243"/>
          <w:jc w:val="center"/>
        </w:trPr>
        <w:tc>
          <w:tcPr>
            <w:tcW w:w="301" w:type="pct"/>
          </w:tcPr>
          <w:p w14:paraId="0A668EE2" w14:textId="0F2C16FD" w:rsidR="00EA2FF1" w:rsidRPr="00F94826" w:rsidRDefault="00EA2FF1" w:rsidP="00FD3E67">
            <w:pPr>
              <w:numPr>
                <w:ilvl w:val="0"/>
                <w:numId w:val="2"/>
              </w:numPr>
              <w:shd w:val="clear" w:color="auto" w:fill="FFFFFF" w:themeFill="background1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pct"/>
          </w:tcPr>
          <w:p w14:paraId="1AFE8117" w14:textId="77777777" w:rsidR="00EA2FF1" w:rsidRPr="00140C45" w:rsidRDefault="00EA2FF1" w:rsidP="00FD3E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5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соответствия характеристики взаимодействия педагога с др</w:t>
            </w:r>
            <w:r w:rsidRPr="00140C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0C45">
              <w:rPr>
                <w:rFonts w:ascii="Times New Roman" w:hAnsi="Times New Roman" w:cs="Times New Roman"/>
                <w:sz w:val="24"/>
                <w:szCs w:val="24"/>
              </w:rPr>
              <w:t>гими участниками образовательного процесса</w:t>
            </w:r>
          </w:p>
          <w:tbl>
            <w:tblPr>
              <w:tblStyle w:val="a3"/>
              <w:tblW w:w="0" w:type="auto"/>
              <w:tblInd w:w="239" w:type="dxa"/>
              <w:tblLook w:val="04A0" w:firstRow="1" w:lastRow="0" w:firstColumn="1" w:lastColumn="0" w:noHBand="0" w:noVBand="1"/>
            </w:tblPr>
            <w:tblGrid>
              <w:gridCol w:w="2290"/>
              <w:gridCol w:w="3827"/>
            </w:tblGrid>
            <w:tr w:rsidR="00EA2FF1" w14:paraId="71C60255" w14:textId="77777777" w:rsidTr="00FD3E67">
              <w:tc>
                <w:tcPr>
                  <w:tcW w:w="2290" w:type="dxa"/>
                </w:tcPr>
                <w:p w14:paraId="19901E38" w14:textId="75E4672C" w:rsidR="00EA2FF1" w:rsidRPr="00FD3E67" w:rsidRDefault="00EA2FF1" w:rsidP="00FD3E67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заимопознание</w:t>
                  </w:r>
                  <w:proofErr w:type="spellEnd"/>
                </w:p>
              </w:tc>
              <w:tc>
                <w:tcPr>
                  <w:tcW w:w="3827" w:type="dxa"/>
                </w:tcPr>
                <w:p w14:paraId="48E419FE" w14:textId="23908486" w:rsidR="00EA2FF1" w:rsidRPr="00FD3E67" w:rsidRDefault="00EA2FF1" w:rsidP="00FD3E67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А. 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Проявление такта, внимание к мнениям друг друга, уважение п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зиции друг друга, сопереживание, сочувствие, ответственное доверие</w:t>
                  </w:r>
                </w:p>
              </w:tc>
            </w:tr>
            <w:tr w:rsidR="00EA2FF1" w14:paraId="6D1537C1" w14:textId="77777777" w:rsidTr="00FD3E67">
              <w:tc>
                <w:tcPr>
                  <w:tcW w:w="2290" w:type="dxa"/>
                </w:tcPr>
                <w:p w14:paraId="545467A5" w14:textId="62E5BCF9" w:rsidR="00EA2FF1" w:rsidRPr="00FD3E67" w:rsidRDefault="00EA2FF1" w:rsidP="00FD3E67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заимопонимание</w:t>
                  </w:r>
                </w:p>
              </w:tc>
              <w:tc>
                <w:tcPr>
                  <w:tcW w:w="3827" w:type="dxa"/>
                </w:tcPr>
                <w:p w14:paraId="45190D04" w14:textId="6E51F3CB" w:rsidR="00EA2FF1" w:rsidRPr="00FD3E67" w:rsidRDefault="00EA2FF1" w:rsidP="00FD3E67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Б. 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пособность приходить к с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гласию по спорным вопросам, и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менение способов поведения и действий после рекомендаций в адрес друг друга</w:t>
                  </w:r>
                </w:p>
              </w:tc>
            </w:tr>
            <w:tr w:rsidR="00EA2FF1" w14:paraId="00A17FF7" w14:textId="77777777" w:rsidTr="00FD3E67">
              <w:tc>
                <w:tcPr>
                  <w:tcW w:w="2290" w:type="dxa"/>
                </w:tcPr>
                <w:p w14:paraId="6208D721" w14:textId="78380B0F" w:rsidR="00EA2FF1" w:rsidRPr="00FD3E67" w:rsidRDefault="00EA2FF1" w:rsidP="00FD3E67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заимоотношения</w:t>
                  </w:r>
                </w:p>
              </w:tc>
              <w:tc>
                <w:tcPr>
                  <w:tcW w:w="3827" w:type="dxa"/>
                </w:tcPr>
                <w:p w14:paraId="0831FC1C" w14:textId="57A36581" w:rsidR="00EA2FF1" w:rsidRPr="00FD3E67" w:rsidRDefault="00EA2FF1" w:rsidP="00FD3E67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В. 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совместной де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тельности и общения  на основе выявления личностных особенн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стей друг друга, обоюдного инт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реса </w:t>
                  </w:r>
                </w:p>
              </w:tc>
            </w:tr>
            <w:tr w:rsidR="00EA2FF1" w14:paraId="63E00608" w14:textId="77777777" w:rsidTr="00FD3E67">
              <w:tc>
                <w:tcPr>
                  <w:tcW w:w="2290" w:type="dxa"/>
                </w:tcPr>
                <w:p w14:paraId="4EB6C646" w14:textId="3CA9F6F7" w:rsidR="00EA2FF1" w:rsidRPr="00FD3E67" w:rsidRDefault="00EA2FF1" w:rsidP="00FD3E67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заимовлияние</w:t>
                  </w:r>
                </w:p>
              </w:tc>
              <w:tc>
                <w:tcPr>
                  <w:tcW w:w="3827" w:type="dxa"/>
                </w:tcPr>
                <w:p w14:paraId="54E15754" w14:textId="0CC93D0D" w:rsidR="00EA2FF1" w:rsidRPr="00FD3E67" w:rsidRDefault="00EA2FF1" w:rsidP="00FD3E67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  <w:r w:rsidR="00FD3E67"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онимание общей цели и задач взаимодействия, принятие трудн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стей и забота друг о друге в пр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D3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цессе их преодоления</w:t>
                  </w:r>
                </w:p>
              </w:tc>
            </w:tr>
          </w:tbl>
          <w:p w14:paraId="1B842029" w14:textId="77777777" w:rsidR="00EA2FF1" w:rsidRPr="00404E6E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pct"/>
          </w:tcPr>
          <w:p w14:paraId="3E9701ED" w14:textId="362316E2" w:rsidR="00EA2FF1" w:rsidRPr="008B0223" w:rsidRDefault="00EA2FF1" w:rsidP="00FD3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22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D3E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0223">
              <w:rPr>
                <w:rFonts w:ascii="Times New Roman" w:hAnsi="Times New Roman" w:cs="Times New Roman"/>
                <w:sz w:val="24"/>
                <w:szCs w:val="24"/>
              </w:rPr>
              <w:t>, 2-Г,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223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FD3E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0223">
              <w:rPr>
                <w:rFonts w:ascii="Times New Roman" w:hAnsi="Times New Roman" w:cs="Times New Roman"/>
                <w:sz w:val="24"/>
                <w:szCs w:val="24"/>
              </w:rPr>
              <w:t>, 4-Б</w:t>
            </w:r>
          </w:p>
          <w:p w14:paraId="36D2973E" w14:textId="77777777" w:rsidR="00EA2FF1" w:rsidRPr="00404E6E" w:rsidRDefault="00EA2FF1" w:rsidP="00FD3E6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C58EB" w14:textId="77777777" w:rsidR="000541D5" w:rsidRPr="00F94826" w:rsidRDefault="000541D5" w:rsidP="00FD3E67">
      <w:pPr>
        <w:shd w:val="clear" w:color="auto" w:fill="FFFFFF" w:themeFill="background1"/>
        <w:tabs>
          <w:tab w:val="left" w:pos="97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41D5" w:rsidRPr="00F94826" w:rsidSect="00827869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0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4"/>
  </w:num>
  <w:num w:numId="3">
    <w:abstractNumId w:val="13"/>
  </w:num>
  <w:num w:numId="4">
    <w:abstractNumId w:val="3"/>
  </w:num>
  <w:num w:numId="5">
    <w:abstractNumId w:val="11"/>
  </w:num>
  <w:num w:numId="6">
    <w:abstractNumId w:val="19"/>
  </w:num>
  <w:num w:numId="7">
    <w:abstractNumId w:val="27"/>
  </w:num>
  <w:num w:numId="8">
    <w:abstractNumId w:val="26"/>
  </w:num>
  <w:num w:numId="9">
    <w:abstractNumId w:val="2"/>
  </w:num>
  <w:num w:numId="10">
    <w:abstractNumId w:val="25"/>
  </w:num>
  <w:num w:numId="11">
    <w:abstractNumId w:val="17"/>
  </w:num>
  <w:num w:numId="12">
    <w:abstractNumId w:val="5"/>
  </w:num>
  <w:num w:numId="13">
    <w:abstractNumId w:val="10"/>
  </w:num>
  <w:num w:numId="14">
    <w:abstractNumId w:val="21"/>
  </w:num>
  <w:num w:numId="15">
    <w:abstractNumId w:val="29"/>
  </w:num>
  <w:num w:numId="16">
    <w:abstractNumId w:val="24"/>
  </w:num>
  <w:num w:numId="17">
    <w:abstractNumId w:val="0"/>
  </w:num>
  <w:num w:numId="18">
    <w:abstractNumId w:val="20"/>
  </w:num>
  <w:num w:numId="19">
    <w:abstractNumId w:val="16"/>
  </w:num>
  <w:num w:numId="20">
    <w:abstractNumId w:val="35"/>
  </w:num>
  <w:num w:numId="21">
    <w:abstractNumId w:val="23"/>
  </w:num>
  <w:num w:numId="22">
    <w:abstractNumId w:val="31"/>
  </w:num>
  <w:num w:numId="23">
    <w:abstractNumId w:val="36"/>
  </w:num>
  <w:num w:numId="24">
    <w:abstractNumId w:val="22"/>
  </w:num>
  <w:num w:numId="25">
    <w:abstractNumId w:val="8"/>
  </w:num>
  <w:num w:numId="26">
    <w:abstractNumId w:val="7"/>
  </w:num>
  <w:num w:numId="27">
    <w:abstractNumId w:val="30"/>
  </w:num>
  <w:num w:numId="28">
    <w:abstractNumId w:val="32"/>
  </w:num>
  <w:num w:numId="29">
    <w:abstractNumId w:val="33"/>
  </w:num>
  <w:num w:numId="30">
    <w:abstractNumId w:val="1"/>
  </w:num>
  <w:num w:numId="31">
    <w:abstractNumId w:val="4"/>
  </w:num>
  <w:num w:numId="32">
    <w:abstractNumId w:val="37"/>
  </w:num>
  <w:num w:numId="33">
    <w:abstractNumId w:val="6"/>
  </w:num>
  <w:num w:numId="34">
    <w:abstractNumId w:val="15"/>
  </w:num>
  <w:num w:numId="35">
    <w:abstractNumId w:val="9"/>
  </w:num>
  <w:num w:numId="36">
    <w:abstractNumId w:val="18"/>
  </w:num>
  <w:num w:numId="37">
    <w:abstractNumId w:val="28"/>
  </w:num>
  <w:num w:numId="38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A5A"/>
    <w:rsid w:val="00015742"/>
    <w:rsid w:val="00021C1E"/>
    <w:rsid w:val="00023558"/>
    <w:rsid w:val="00034F41"/>
    <w:rsid w:val="00036D7A"/>
    <w:rsid w:val="000412F7"/>
    <w:rsid w:val="000541D5"/>
    <w:rsid w:val="000603F7"/>
    <w:rsid w:val="000605B3"/>
    <w:rsid w:val="00063462"/>
    <w:rsid w:val="00074585"/>
    <w:rsid w:val="0007474B"/>
    <w:rsid w:val="000808E9"/>
    <w:rsid w:val="00090ED1"/>
    <w:rsid w:val="00091573"/>
    <w:rsid w:val="000A0C10"/>
    <w:rsid w:val="000A71CE"/>
    <w:rsid w:val="000C2C6C"/>
    <w:rsid w:val="000D56A1"/>
    <w:rsid w:val="000F57F9"/>
    <w:rsid w:val="00105400"/>
    <w:rsid w:val="00111695"/>
    <w:rsid w:val="001164EE"/>
    <w:rsid w:val="001251FA"/>
    <w:rsid w:val="001265AF"/>
    <w:rsid w:val="001314C9"/>
    <w:rsid w:val="0013512E"/>
    <w:rsid w:val="00140C45"/>
    <w:rsid w:val="00141804"/>
    <w:rsid w:val="00143CEB"/>
    <w:rsid w:val="00151040"/>
    <w:rsid w:val="00155051"/>
    <w:rsid w:val="00161DE3"/>
    <w:rsid w:val="00167245"/>
    <w:rsid w:val="00171951"/>
    <w:rsid w:val="0017750A"/>
    <w:rsid w:val="00180658"/>
    <w:rsid w:val="0018553A"/>
    <w:rsid w:val="00185EC2"/>
    <w:rsid w:val="00192A15"/>
    <w:rsid w:val="00196439"/>
    <w:rsid w:val="001972BE"/>
    <w:rsid w:val="001C2F34"/>
    <w:rsid w:val="001D0E57"/>
    <w:rsid w:val="001D1437"/>
    <w:rsid w:val="001D4BF6"/>
    <w:rsid w:val="001D4DFF"/>
    <w:rsid w:val="001F1EAE"/>
    <w:rsid w:val="00202CB3"/>
    <w:rsid w:val="0021376E"/>
    <w:rsid w:val="00217209"/>
    <w:rsid w:val="002245C2"/>
    <w:rsid w:val="002275D7"/>
    <w:rsid w:val="002324C1"/>
    <w:rsid w:val="00232B58"/>
    <w:rsid w:val="002510AA"/>
    <w:rsid w:val="00251A34"/>
    <w:rsid w:val="00263919"/>
    <w:rsid w:val="0027403F"/>
    <w:rsid w:val="00282DC4"/>
    <w:rsid w:val="00290D3B"/>
    <w:rsid w:val="00291610"/>
    <w:rsid w:val="00293B06"/>
    <w:rsid w:val="002A3CB8"/>
    <w:rsid w:val="002A51E9"/>
    <w:rsid w:val="002A79D5"/>
    <w:rsid w:val="002D0391"/>
    <w:rsid w:val="002D28CA"/>
    <w:rsid w:val="002D7241"/>
    <w:rsid w:val="00305FB1"/>
    <w:rsid w:val="00310F65"/>
    <w:rsid w:val="00330A7F"/>
    <w:rsid w:val="003332C6"/>
    <w:rsid w:val="00340DC8"/>
    <w:rsid w:val="00346148"/>
    <w:rsid w:val="00346650"/>
    <w:rsid w:val="00355475"/>
    <w:rsid w:val="003628D1"/>
    <w:rsid w:val="003720BF"/>
    <w:rsid w:val="00382F23"/>
    <w:rsid w:val="00384E82"/>
    <w:rsid w:val="00391380"/>
    <w:rsid w:val="00397B18"/>
    <w:rsid w:val="003A15A8"/>
    <w:rsid w:val="003A6AD3"/>
    <w:rsid w:val="003B4147"/>
    <w:rsid w:val="003C079B"/>
    <w:rsid w:val="003C6C88"/>
    <w:rsid w:val="003E306B"/>
    <w:rsid w:val="003E34F2"/>
    <w:rsid w:val="003E7A2D"/>
    <w:rsid w:val="00402F4A"/>
    <w:rsid w:val="00404E6E"/>
    <w:rsid w:val="00406AB7"/>
    <w:rsid w:val="00410F73"/>
    <w:rsid w:val="00411CE5"/>
    <w:rsid w:val="00411D23"/>
    <w:rsid w:val="004204D2"/>
    <w:rsid w:val="004216F9"/>
    <w:rsid w:val="004223A4"/>
    <w:rsid w:val="004239DE"/>
    <w:rsid w:val="0042405F"/>
    <w:rsid w:val="00434D00"/>
    <w:rsid w:val="00443C94"/>
    <w:rsid w:val="004609CF"/>
    <w:rsid w:val="00470FDC"/>
    <w:rsid w:val="004758C1"/>
    <w:rsid w:val="0048216D"/>
    <w:rsid w:val="0048630A"/>
    <w:rsid w:val="004903F0"/>
    <w:rsid w:val="00493EF4"/>
    <w:rsid w:val="004970BD"/>
    <w:rsid w:val="004A0FAE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338E"/>
    <w:rsid w:val="004C348E"/>
    <w:rsid w:val="004C4863"/>
    <w:rsid w:val="004D2383"/>
    <w:rsid w:val="004D741D"/>
    <w:rsid w:val="004E2300"/>
    <w:rsid w:val="004E6ACA"/>
    <w:rsid w:val="004F12E8"/>
    <w:rsid w:val="004F2FCB"/>
    <w:rsid w:val="004F610F"/>
    <w:rsid w:val="005031DA"/>
    <w:rsid w:val="005073B5"/>
    <w:rsid w:val="00515539"/>
    <w:rsid w:val="005232D8"/>
    <w:rsid w:val="0053159A"/>
    <w:rsid w:val="005325DF"/>
    <w:rsid w:val="0053573A"/>
    <w:rsid w:val="00543489"/>
    <w:rsid w:val="00551EC1"/>
    <w:rsid w:val="00553DD4"/>
    <w:rsid w:val="00561558"/>
    <w:rsid w:val="00567F70"/>
    <w:rsid w:val="00572D33"/>
    <w:rsid w:val="00584688"/>
    <w:rsid w:val="00586B97"/>
    <w:rsid w:val="00592E95"/>
    <w:rsid w:val="00596BC3"/>
    <w:rsid w:val="005978F2"/>
    <w:rsid w:val="005A532A"/>
    <w:rsid w:val="005B1D23"/>
    <w:rsid w:val="005C4C25"/>
    <w:rsid w:val="005C4C5E"/>
    <w:rsid w:val="005D2577"/>
    <w:rsid w:val="005E673E"/>
    <w:rsid w:val="005F027C"/>
    <w:rsid w:val="00615D79"/>
    <w:rsid w:val="006219C6"/>
    <w:rsid w:val="006230A0"/>
    <w:rsid w:val="006261CD"/>
    <w:rsid w:val="006322D9"/>
    <w:rsid w:val="0063502F"/>
    <w:rsid w:val="00643DD2"/>
    <w:rsid w:val="00655E09"/>
    <w:rsid w:val="00662F7A"/>
    <w:rsid w:val="00663997"/>
    <w:rsid w:val="00664055"/>
    <w:rsid w:val="00673146"/>
    <w:rsid w:val="00674FA4"/>
    <w:rsid w:val="00693A1D"/>
    <w:rsid w:val="006A1C4B"/>
    <w:rsid w:val="006A3ED1"/>
    <w:rsid w:val="006A417D"/>
    <w:rsid w:val="006B0561"/>
    <w:rsid w:val="006B2AE7"/>
    <w:rsid w:val="006C1EA5"/>
    <w:rsid w:val="006C4F9C"/>
    <w:rsid w:val="006D3B02"/>
    <w:rsid w:val="006D3D11"/>
    <w:rsid w:val="006D5CCB"/>
    <w:rsid w:val="006E305A"/>
    <w:rsid w:val="006E3C35"/>
    <w:rsid w:val="0070448D"/>
    <w:rsid w:val="00720DB0"/>
    <w:rsid w:val="00742EEB"/>
    <w:rsid w:val="00754E9C"/>
    <w:rsid w:val="00756AA3"/>
    <w:rsid w:val="007632A5"/>
    <w:rsid w:val="0076468E"/>
    <w:rsid w:val="00774665"/>
    <w:rsid w:val="007809F3"/>
    <w:rsid w:val="00784BA7"/>
    <w:rsid w:val="0078524E"/>
    <w:rsid w:val="007B7FE6"/>
    <w:rsid w:val="007E1962"/>
    <w:rsid w:val="007F4F6E"/>
    <w:rsid w:val="00812E12"/>
    <w:rsid w:val="008219EE"/>
    <w:rsid w:val="00824DB6"/>
    <w:rsid w:val="00826F8F"/>
    <w:rsid w:val="00827869"/>
    <w:rsid w:val="008368AF"/>
    <w:rsid w:val="008466DE"/>
    <w:rsid w:val="00855B24"/>
    <w:rsid w:val="008651AC"/>
    <w:rsid w:val="00871FCF"/>
    <w:rsid w:val="00892F86"/>
    <w:rsid w:val="00893EC6"/>
    <w:rsid w:val="00894E00"/>
    <w:rsid w:val="008A2C77"/>
    <w:rsid w:val="008B0223"/>
    <w:rsid w:val="008B0585"/>
    <w:rsid w:val="008B74D6"/>
    <w:rsid w:val="008D565F"/>
    <w:rsid w:val="008F47F9"/>
    <w:rsid w:val="008F55CC"/>
    <w:rsid w:val="008F6326"/>
    <w:rsid w:val="00913771"/>
    <w:rsid w:val="00923480"/>
    <w:rsid w:val="0092673F"/>
    <w:rsid w:val="00931925"/>
    <w:rsid w:val="009340B6"/>
    <w:rsid w:val="0093615F"/>
    <w:rsid w:val="00943451"/>
    <w:rsid w:val="00952CD1"/>
    <w:rsid w:val="00960890"/>
    <w:rsid w:val="0096285A"/>
    <w:rsid w:val="009813D9"/>
    <w:rsid w:val="0098179B"/>
    <w:rsid w:val="009820D9"/>
    <w:rsid w:val="00982794"/>
    <w:rsid w:val="00986556"/>
    <w:rsid w:val="009A351D"/>
    <w:rsid w:val="009A37EA"/>
    <w:rsid w:val="009A5785"/>
    <w:rsid w:val="009B5B1C"/>
    <w:rsid w:val="009C408A"/>
    <w:rsid w:val="009D714C"/>
    <w:rsid w:val="009E7189"/>
    <w:rsid w:val="009F5D2C"/>
    <w:rsid w:val="009F5ECD"/>
    <w:rsid w:val="00A046C2"/>
    <w:rsid w:val="00A070A2"/>
    <w:rsid w:val="00A109BE"/>
    <w:rsid w:val="00A12D06"/>
    <w:rsid w:val="00A148E1"/>
    <w:rsid w:val="00A24F26"/>
    <w:rsid w:val="00A25E9B"/>
    <w:rsid w:val="00A343E1"/>
    <w:rsid w:val="00A52D08"/>
    <w:rsid w:val="00A67E2D"/>
    <w:rsid w:val="00A727AE"/>
    <w:rsid w:val="00A81089"/>
    <w:rsid w:val="00A86B2C"/>
    <w:rsid w:val="00A92EA1"/>
    <w:rsid w:val="00A9355C"/>
    <w:rsid w:val="00A9702C"/>
    <w:rsid w:val="00AA42FE"/>
    <w:rsid w:val="00AB3139"/>
    <w:rsid w:val="00AB4B8F"/>
    <w:rsid w:val="00AC0608"/>
    <w:rsid w:val="00AC22C4"/>
    <w:rsid w:val="00AC3CDC"/>
    <w:rsid w:val="00AD11F9"/>
    <w:rsid w:val="00AD1C93"/>
    <w:rsid w:val="00AE6007"/>
    <w:rsid w:val="00AF2ACC"/>
    <w:rsid w:val="00AF7496"/>
    <w:rsid w:val="00B2284B"/>
    <w:rsid w:val="00B23532"/>
    <w:rsid w:val="00B24E8F"/>
    <w:rsid w:val="00B31AAF"/>
    <w:rsid w:val="00B42ED6"/>
    <w:rsid w:val="00B5381B"/>
    <w:rsid w:val="00B74E08"/>
    <w:rsid w:val="00B76BCD"/>
    <w:rsid w:val="00B77BBF"/>
    <w:rsid w:val="00B821CC"/>
    <w:rsid w:val="00B86EAD"/>
    <w:rsid w:val="00B93217"/>
    <w:rsid w:val="00BB327C"/>
    <w:rsid w:val="00BB5636"/>
    <w:rsid w:val="00BC6D42"/>
    <w:rsid w:val="00BD0135"/>
    <w:rsid w:val="00BD0A1E"/>
    <w:rsid w:val="00BD6B5E"/>
    <w:rsid w:val="00BE6A96"/>
    <w:rsid w:val="00BF1650"/>
    <w:rsid w:val="00BF4939"/>
    <w:rsid w:val="00BF4A67"/>
    <w:rsid w:val="00C03A5B"/>
    <w:rsid w:val="00C129CA"/>
    <w:rsid w:val="00C25220"/>
    <w:rsid w:val="00C3097F"/>
    <w:rsid w:val="00C35B0B"/>
    <w:rsid w:val="00C37645"/>
    <w:rsid w:val="00C42BF7"/>
    <w:rsid w:val="00C54AEB"/>
    <w:rsid w:val="00C61321"/>
    <w:rsid w:val="00C618E0"/>
    <w:rsid w:val="00C750F1"/>
    <w:rsid w:val="00C775F2"/>
    <w:rsid w:val="00C90CCE"/>
    <w:rsid w:val="00CB22F9"/>
    <w:rsid w:val="00CB316E"/>
    <w:rsid w:val="00CB6CB8"/>
    <w:rsid w:val="00CB7107"/>
    <w:rsid w:val="00CC3BAF"/>
    <w:rsid w:val="00CC562A"/>
    <w:rsid w:val="00CC78F8"/>
    <w:rsid w:val="00CD1506"/>
    <w:rsid w:val="00CD1EA7"/>
    <w:rsid w:val="00CD3968"/>
    <w:rsid w:val="00CE07CD"/>
    <w:rsid w:val="00CE1E31"/>
    <w:rsid w:val="00CE39BD"/>
    <w:rsid w:val="00CE69FC"/>
    <w:rsid w:val="00D0453B"/>
    <w:rsid w:val="00D1195E"/>
    <w:rsid w:val="00D32234"/>
    <w:rsid w:val="00D400A8"/>
    <w:rsid w:val="00D43EAD"/>
    <w:rsid w:val="00D4755F"/>
    <w:rsid w:val="00D52F7C"/>
    <w:rsid w:val="00D660CF"/>
    <w:rsid w:val="00D93EE2"/>
    <w:rsid w:val="00D979A3"/>
    <w:rsid w:val="00DA4EAB"/>
    <w:rsid w:val="00DD0226"/>
    <w:rsid w:val="00DD6EDB"/>
    <w:rsid w:val="00DF102E"/>
    <w:rsid w:val="00DF1525"/>
    <w:rsid w:val="00DF702F"/>
    <w:rsid w:val="00E00B0E"/>
    <w:rsid w:val="00E0779F"/>
    <w:rsid w:val="00E11057"/>
    <w:rsid w:val="00E2097B"/>
    <w:rsid w:val="00E327CE"/>
    <w:rsid w:val="00E50C03"/>
    <w:rsid w:val="00E53CB7"/>
    <w:rsid w:val="00E575ED"/>
    <w:rsid w:val="00E5770D"/>
    <w:rsid w:val="00E57EF8"/>
    <w:rsid w:val="00E6601A"/>
    <w:rsid w:val="00E83C1C"/>
    <w:rsid w:val="00E85677"/>
    <w:rsid w:val="00E97C47"/>
    <w:rsid w:val="00EA2FF1"/>
    <w:rsid w:val="00EB58E8"/>
    <w:rsid w:val="00EE2B52"/>
    <w:rsid w:val="00EE3555"/>
    <w:rsid w:val="00EE61AC"/>
    <w:rsid w:val="00EF139A"/>
    <w:rsid w:val="00EF5B5B"/>
    <w:rsid w:val="00F02D14"/>
    <w:rsid w:val="00F053AA"/>
    <w:rsid w:val="00F27FE2"/>
    <w:rsid w:val="00F34C5C"/>
    <w:rsid w:val="00F36595"/>
    <w:rsid w:val="00F4574D"/>
    <w:rsid w:val="00F6022C"/>
    <w:rsid w:val="00F6157C"/>
    <w:rsid w:val="00F617E5"/>
    <w:rsid w:val="00F64F39"/>
    <w:rsid w:val="00F80888"/>
    <w:rsid w:val="00F87303"/>
    <w:rsid w:val="00F910D6"/>
    <w:rsid w:val="00F9149E"/>
    <w:rsid w:val="00F94826"/>
    <w:rsid w:val="00FB017C"/>
    <w:rsid w:val="00FB7002"/>
    <w:rsid w:val="00FD2BB7"/>
    <w:rsid w:val="00FD3E67"/>
    <w:rsid w:val="00FE1586"/>
    <w:rsid w:val="00FE25C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qFormat/>
    <w:rsid w:val="00BE6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98BDC-09CB-4095-9A5D-7FD6ED0A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Светлана В. Игдырова</cp:lastModifiedBy>
  <cp:revision>46</cp:revision>
  <cp:lastPrinted>2023-10-09T11:14:00Z</cp:lastPrinted>
  <dcterms:created xsi:type="dcterms:W3CDTF">2024-10-22T09:42:00Z</dcterms:created>
  <dcterms:modified xsi:type="dcterms:W3CDTF">2025-01-28T09:31:00Z</dcterms:modified>
</cp:coreProperties>
</file>